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DFE" w:rsidRDefault="005B2EEE" w:rsidP="008D5039">
      <w:pPr>
        <w:spacing w:after="0" w:line="240" w:lineRule="auto"/>
        <w:jc w:val="center"/>
        <w:rPr>
          <w:rFonts w:ascii="Arial" w:hAnsi="Arial" w:cs="Arial"/>
          <w:b/>
          <w:color w:val="999999"/>
        </w:rPr>
      </w:pPr>
      <w:bookmarkStart w:id="0" w:name="_Toc208764766"/>
      <w:bookmarkStart w:id="1" w:name="_GoBack"/>
      <w:bookmarkEnd w:id="1"/>
      <w:r w:rsidRPr="0049687F">
        <w:rPr>
          <w:noProof/>
          <w:lang w:eastAsia="pl-PL"/>
        </w:rPr>
        <w:drawing>
          <wp:inline distT="0" distB="0" distL="0" distR="0">
            <wp:extent cx="871855" cy="797560"/>
            <wp:effectExtent l="0" t="0" r="0" b="0"/>
            <wp:docPr id="1" name="Obraz 1" descr="logo-pap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-papie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DFE" w:rsidRDefault="00884DFE" w:rsidP="008D5039">
      <w:pPr>
        <w:spacing w:after="0" w:line="240" w:lineRule="auto"/>
        <w:jc w:val="center"/>
        <w:rPr>
          <w:rFonts w:ascii="Arial" w:hAnsi="Arial" w:cs="Arial"/>
          <w:b/>
          <w:color w:val="999999"/>
        </w:rPr>
      </w:pPr>
    </w:p>
    <w:p w:rsidR="008D5039" w:rsidRPr="00AA17DE" w:rsidRDefault="008D5039" w:rsidP="008D5039">
      <w:pPr>
        <w:spacing w:after="0" w:line="240" w:lineRule="auto"/>
        <w:jc w:val="center"/>
        <w:rPr>
          <w:rFonts w:ascii="Arial" w:hAnsi="Arial" w:cs="Arial"/>
          <w:b/>
          <w:color w:val="999999"/>
        </w:rPr>
      </w:pPr>
      <w:r w:rsidRPr="00AA17DE">
        <w:rPr>
          <w:rFonts w:ascii="Arial" w:hAnsi="Arial" w:cs="Arial"/>
          <w:b/>
          <w:color w:val="999999"/>
        </w:rPr>
        <w:t xml:space="preserve">Wzór oświadczenia przeznaczony dla osób zatrudnionych w podmiocie zewnętrznym / świadczących usługi na rzecz podmiotu zewnętrznego o nieujawnianiu informacji stanowiących </w:t>
      </w:r>
      <w:r w:rsidR="003F5E54">
        <w:rPr>
          <w:rFonts w:ascii="Arial" w:hAnsi="Arial" w:cs="Arial"/>
          <w:b/>
          <w:color w:val="999999"/>
        </w:rPr>
        <w:t>Tajemnicę Przedsiębiorstwa, w tym</w:t>
      </w:r>
      <w:r w:rsidR="0027741A">
        <w:rPr>
          <w:rFonts w:ascii="Arial" w:hAnsi="Arial" w:cs="Arial"/>
          <w:b/>
          <w:color w:val="999999"/>
        </w:rPr>
        <w:t xml:space="preserve"> </w:t>
      </w:r>
      <w:r w:rsidRPr="00AA17DE">
        <w:rPr>
          <w:rFonts w:ascii="Arial" w:hAnsi="Arial" w:cs="Arial"/>
          <w:b/>
          <w:color w:val="999999"/>
        </w:rPr>
        <w:t xml:space="preserve">Tajemnicę Spółki </w:t>
      </w:r>
      <w:r w:rsidR="00522418">
        <w:rPr>
          <w:rFonts w:ascii="Arial" w:hAnsi="Arial" w:cs="Arial"/>
          <w:b/>
          <w:color w:val="999999"/>
        </w:rPr>
        <w:t>ANWIL</w:t>
      </w:r>
      <w:r w:rsidRPr="00AA17DE">
        <w:rPr>
          <w:rFonts w:ascii="Arial" w:hAnsi="Arial" w:cs="Arial"/>
          <w:b/>
          <w:color w:val="999999"/>
        </w:rPr>
        <w:t xml:space="preserve"> S.A. </w:t>
      </w:r>
      <w:r w:rsidRPr="00AA17DE">
        <w:rPr>
          <w:rFonts w:ascii="Arial" w:hAnsi="Arial" w:cs="Arial"/>
          <w:b/>
          <w:color w:val="999999"/>
        </w:rPr>
        <w:br/>
      </w:r>
      <w:r>
        <w:rPr>
          <w:rFonts w:ascii="Arial" w:hAnsi="Arial" w:cs="Arial"/>
          <w:b/>
          <w:color w:val="999999"/>
        </w:rPr>
        <w:t>i/</w:t>
      </w:r>
      <w:r w:rsidRPr="00AA17DE">
        <w:rPr>
          <w:rFonts w:ascii="Arial" w:hAnsi="Arial" w:cs="Arial"/>
          <w:b/>
          <w:color w:val="999999"/>
        </w:rPr>
        <w:t>lub Tajemnicę Spółki inn</w:t>
      </w:r>
      <w:r>
        <w:rPr>
          <w:rFonts w:ascii="Arial" w:hAnsi="Arial" w:cs="Arial"/>
          <w:b/>
          <w:color w:val="999999"/>
        </w:rPr>
        <w:t>ej</w:t>
      </w:r>
      <w:r w:rsidRPr="00AA17DE">
        <w:rPr>
          <w:rFonts w:ascii="Arial" w:hAnsi="Arial" w:cs="Arial"/>
          <w:b/>
          <w:color w:val="999999"/>
        </w:rPr>
        <w:t xml:space="preserve"> Spółk</w:t>
      </w:r>
      <w:r>
        <w:rPr>
          <w:rFonts w:ascii="Arial" w:hAnsi="Arial" w:cs="Arial"/>
          <w:b/>
          <w:color w:val="999999"/>
        </w:rPr>
        <w:t>i</w:t>
      </w:r>
    </w:p>
    <w:p w:rsidR="008D5039" w:rsidRPr="00AA17DE" w:rsidRDefault="008D5039" w:rsidP="008D5039">
      <w:pPr>
        <w:spacing w:after="0" w:line="240" w:lineRule="auto"/>
        <w:ind w:left="284" w:hanging="284"/>
        <w:jc w:val="right"/>
        <w:rPr>
          <w:rFonts w:ascii="Arial" w:hAnsi="Arial" w:cs="Arial"/>
        </w:rPr>
      </w:pPr>
      <w:r w:rsidRPr="00AA17DE">
        <w:rPr>
          <w:rFonts w:ascii="Arial" w:hAnsi="Arial" w:cs="Arial"/>
          <w:sz w:val="16"/>
          <w:szCs w:val="16"/>
        </w:rPr>
        <w:t>.....................................................</w:t>
      </w:r>
    </w:p>
    <w:p w:rsidR="008D5039" w:rsidRPr="00AA17DE" w:rsidRDefault="008D5039" w:rsidP="008D5039">
      <w:pPr>
        <w:spacing w:after="0" w:line="240" w:lineRule="auto"/>
        <w:ind w:left="5948" w:firstLine="424"/>
        <w:jc w:val="center"/>
        <w:rPr>
          <w:rFonts w:ascii="Arial" w:hAnsi="Arial" w:cs="Arial"/>
          <w:sz w:val="20"/>
          <w:szCs w:val="20"/>
        </w:rPr>
      </w:pPr>
      <w:r w:rsidRPr="00AA17DE">
        <w:rPr>
          <w:rFonts w:ascii="Arial" w:hAnsi="Arial" w:cs="Arial"/>
          <w:sz w:val="20"/>
          <w:szCs w:val="20"/>
        </w:rPr>
        <w:t xml:space="preserve">     (miejscowość, data) </w:t>
      </w:r>
    </w:p>
    <w:p w:rsidR="008D5039" w:rsidRPr="00AA17DE" w:rsidRDefault="008D5039" w:rsidP="008D503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A17DE">
        <w:rPr>
          <w:rFonts w:ascii="Arial" w:hAnsi="Arial" w:cs="Arial"/>
          <w:sz w:val="20"/>
          <w:szCs w:val="20"/>
        </w:rPr>
        <w:t>..............................................................................</w:t>
      </w:r>
    </w:p>
    <w:p w:rsidR="008D5039" w:rsidRPr="00AA17DE" w:rsidRDefault="008D5039" w:rsidP="008D503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A17DE">
        <w:rPr>
          <w:rFonts w:ascii="Arial" w:hAnsi="Arial" w:cs="Arial"/>
          <w:sz w:val="16"/>
          <w:szCs w:val="16"/>
        </w:rPr>
        <w:t>(nazwisko i imię osoby składającej oświadczenie)</w:t>
      </w:r>
    </w:p>
    <w:p w:rsidR="008D5039" w:rsidRPr="00AA17DE" w:rsidRDefault="008D5039" w:rsidP="008D503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D5039" w:rsidRPr="00AA17DE" w:rsidRDefault="008D5039" w:rsidP="008D503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A17DE">
        <w:rPr>
          <w:rFonts w:ascii="Arial" w:hAnsi="Arial" w:cs="Arial"/>
          <w:sz w:val="20"/>
          <w:szCs w:val="20"/>
        </w:rPr>
        <w:t>.....................................................................................</w:t>
      </w:r>
    </w:p>
    <w:p w:rsidR="008D5039" w:rsidRPr="00AA17DE" w:rsidRDefault="008D5039" w:rsidP="008D503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D5039" w:rsidRPr="00AA17DE" w:rsidRDefault="008D5039" w:rsidP="008D503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A17DE">
        <w:rPr>
          <w:rFonts w:ascii="Arial" w:hAnsi="Arial" w:cs="Arial"/>
          <w:sz w:val="20"/>
          <w:szCs w:val="20"/>
        </w:rPr>
        <w:t>.....................................................................................</w:t>
      </w:r>
    </w:p>
    <w:p w:rsidR="008D5039" w:rsidRPr="00AA17DE" w:rsidRDefault="008D5039" w:rsidP="008D503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A17DE">
        <w:rPr>
          <w:rFonts w:ascii="Arial" w:hAnsi="Arial" w:cs="Arial"/>
          <w:sz w:val="16"/>
          <w:szCs w:val="16"/>
        </w:rPr>
        <w:t xml:space="preserve">(nazwa i adres siedziby podmiotu, w którym zatrudniona </w:t>
      </w:r>
    </w:p>
    <w:p w:rsidR="008D5039" w:rsidRPr="00AA17DE" w:rsidRDefault="008D5039" w:rsidP="008D503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A17DE">
        <w:rPr>
          <w:rFonts w:ascii="Arial" w:hAnsi="Arial" w:cs="Arial"/>
          <w:sz w:val="16"/>
          <w:szCs w:val="16"/>
        </w:rPr>
        <w:t xml:space="preserve"> jest osoba składająca oświadczenie </w:t>
      </w:r>
    </w:p>
    <w:p w:rsidR="008D5039" w:rsidRPr="00AA17DE" w:rsidRDefault="008D5039" w:rsidP="008D503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A17DE">
        <w:rPr>
          <w:rFonts w:ascii="Arial" w:hAnsi="Arial" w:cs="Arial"/>
          <w:sz w:val="16"/>
          <w:szCs w:val="16"/>
        </w:rPr>
        <w:t>lub na rzecz którego świadczy usługi)</w:t>
      </w:r>
    </w:p>
    <w:p w:rsidR="008D5039" w:rsidRPr="00AA17DE" w:rsidRDefault="008D5039" w:rsidP="008D503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D5039" w:rsidRPr="00AA17DE" w:rsidRDefault="008D5039" w:rsidP="008D503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A17DE">
        <w:rPr>
          <w:rFonts w:ascii="Arial" w:hAnsi="Arial" w:cs="Arial"/>
          <w:sz w:val="20"/>
          <w:szCs w:val="20"/>
        </w:rPr>
        <w:t>..............................................................................</w:t>
      </w:r>
    </w:p>
    <w:p w:rsidR="008D5039" w:rsidRPr="00AA17DE" w:rsidRDefault="008D5039" w:rsidP="008D503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A17DE">
        <w:rPr>
          <w:rFonts w:ascii="Arial" w:hAnsi="Arial" w:cs="Arial"/>
          <w:sz w:val="16"/>
          <w:szCs w:val="16"/>
        </w:rPr>
        <w:t>(zajmowane stanowisko osoby składającej oświadczenie*)</w:t>
      </w:r>
    </w:p>
    <w:p w:rsidR="008D5039" w:rsidRDefault="008D5039" w:rsidP="008D5039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D5017A" w:rsidRDefault="00D5017A" w:rsidP="008D5039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D5017A" w:rsidRPr="00AA17DE" w:rsidRDefault="00D5017A" w:rsidP="008D5039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8D5039" w:rsidRPr="00AA17DE" w:rsidRDefault="008D5039" w:rsidP="008D5039">
      <w:pPr>
        <w:spacing w:after="0" w:line="240" w:lineRule="auto"/>
        <w:ind w:left="284" w:hanging="284"/>
        <w:jc w:val="center"/>
        <w:rPr>
          <w:rFonts w:ascii="Arial" w:hAnsi="Arial" w:cs="Arial"/>
          <w:b/>
          <w:u w:val="single"/>
        </w:rPr>
      </w:pPr>
    </w:p>
    <w:p w:rsidR="008D5039" w:rsidRDefault="008D5039" w:rsidP="008D5039">
      <w:pPr>
        <w:spacing w:after="0" w:line="240" w:lineRule="auto"/>
        <w:ind w:left="284" w:hanging="284"/>
        <w:jc w:val="center"/>
        <w:rPr>
          <w:rStyle w:val="Odwoaniedokomentarza"/>
          <w:szCs w:val="20"/>
        </w:rPr>
      </w:pPr>
      <w:r w:rsidRPr="00AA17DE">
        <w:rPr>
          <w:rFonts w:ascii="Arial" w:hAnsi="Arial" w:cs="Arial"/>
          <w:b/>
        </w:rPr>
        <w:t>O Ś W I A D C Z E N I E</w:t>
      </w:r>
    </w:p>
    <w:p w:rsidR="008D5039" w:rsidRPr="00AA17DE" w:rsidRDefault="008D5039" w:rsidP="008D5039">
      <w:pPr>
        <w:spacing w:after="0" w:line="240" w:lineRule="auto"/>
        <w:ind w:left="284" w:hanging="284"/>
        <w:jc w:val="center"/>
        <w:rPr>
          <w:rFonts w:ascii="Arial" w:hAnsi="Arial" w:cs="Arial"/>
        </w:rPr>
      </w:pPr>
    </w:p>
    <w:p w:rsidR="008D5039" w:rsidRPr="009C2705" w:rsidRDefault="008D5039" w:rsidP="008D5039">
      <w:pPr>
        <w:spacing w:after="0" w:line="240" w:lineRule="auto"/>
        <w:jc w:val="both"/>
        <w:rPr>
          <w:rFonts w:ascii="Arial" w:hAnsi="Arial" w:cs="Arial"/>
        </w:rPr>
      </w:pPr>
      <w:r w:rsidRPr="00AA17DE">
        <w:rPr>
          <w:rFonts w:ascii="Arial" w:hAnsi="Arial" w:cs="Arial"/>
        </w:rPr>
        <w:t xml:space="preserve">W związku z wykonywaniem czynności służbowych wynikających z zawartej pomiędzy …………………………………... a </w:t>
      </w:r>
      <w:r w:rsidR="00522418">
        <w:rPr>
          <w:rFonts w:ascii="Arial" w:hAnsi="Arial" w:cs="Arial"/>
        </w:rPr>
        <w:t>ANWIL</w:t>
      </w:r>
      <w:r w:rsidR="00E24025">
        <w:rPr>
          <w:rFonts w:ascii="Arial" w:hAnsi="Arial" w:cs="Arial"/>
        </w:rPr>
        <w:t xml:space="preserve"> S.A. </w:t>
      </w:r>
      <w:r w:rsidRPr="00AA17DE">
        <w:rPr>
          <w:rFonts w:ascii="Arial" w:hAnsi="Arial" w:cs="Arial"/>
        </w:rPr>
        <w:t>U</w:t>
      </w:r>
      <w:r w:rsidR="00884DFE">
        <w:rPr>
          <w:rFonts w:ascii="Arial" w:hAnsi="Arial" w:cs="Arial"/>
        </w:rPr>
        <w:t>mowy nr …………………………………. z </w:t>
      </w:r>
      <w:r w:rsidRPr="00AA17DE">
        <w:rPr>
          <w:rFonts w:ascii="Arial" w:hAnsi="Arial" w:cs="Arial"/>
        </w:rPr>
        <w:t>dnia ………………..…………</w:t>
      </w:r>
      <w:r w:rsidRPr="00AA17DE">
        <w:rPr>
          <w:rFonts w:ascii="Arial" w:hAnsi="Arial" w:cs="Arial"/>
          <w:bCs/>
        </w:rPr>
        <w:t xml:space="preserve"> („Umowa”) niniejszym </w:t>
      </w:r>
      <w:r w:rsidRPr="00AA17DE">
        <w:rPr>
          <w:rFonts w:ascii="Arial" w:hAnsi="Arial" w:cs="Arial"/>
        </w:rPr>
        <w:t xml:space="preserve">potwierdzam, własnoręcznym podpisem, że </w:t>
      </w:r>
      <w:r>
        <w:rPr>
          <w:rFonts w:ascii="Arial" w:hAnsi="Arial" w:cs="Arial"/>
        </w:rPr>
        <w:t>j</w:t>
      </w:r>
      <w:r w:rsidRPr="00AA17DE">
        <w:rPr>
          <w:rFonts w:ascii="Arial" w:hAnsi="Arial" w:cs="Arial"/>
        </w:rPr>
        <w:t xml:space="preserve">estem świadomy(a) odpowiedzialności z tytułu naruszenia zasad ochrony </w:t>
      </w:r>
      <w:r w:rsidR="003F5E54">
        <w:rPr>
          <w:rFonts w:ascii="Arial" w:hAnsi="Arial" w:cs="Arial"/>
        </w:rPr>
        <w:t xml:space="preserve">Tajemnicy Przedsiębiorstwa, w tym </w:t>
      </w:r>
      <w:r w:rsidRPr="00AA17DE">
        <w:rPr>
          <w:rFonts w:ascii="Arial" w:hAnsi="Arial" w:cs="Arial"/>
        </w:rPr>
        <w:t xml:space="preserve">Tajemnicy Spółki </w:t>
      </w:r>
      <w:r w:rsidR="00522418">
        <w:rPr>
          <w:rFonts w:ascii="Arial" w:hAnsi="Arial" w:cs="Arial"/>
        </w:rPr>
        <w:t>ANWIL</w:t>
      </w:r>
      <w:r w:rsidRPr="00AA17DE">
        <w:rPr>
          <w:rFonts w:ascii="Arial" w:hAnsi="Arial" w:cs="Arial"/>
        </w:rPr>
        <w:t xml:space="preserve"> S.A.</w:t>
      </w:r>
      <w:r>
        <w:rPr>
          <w:rFonts w:ascii="Arial" w:hAnsi="Arial" w:cs="Arial"/>
        </w:rPr>
        <w:t xml:space="preserve"> </w:t>
      </w:r>
      <w:r w:rsidRPr="00AA17DE">
        <w:rPr>
          <w:rFonts w:ascii="Arial" w:hAnsi="Arial" w:cs="Arial"/>
        </w:rPr>
        <w:t>/ Tajemnicę Spółki inn</w:t>
      </w:r>
      <w:r>
        <w:rPr>
          <w:rFonts w:ascii="Arial" w:hAnsi="Arial" w:cs="Arial"/>
        </w:rPr>
        <w:t>ej Spół</w:t>
      </w:r>
      <w:r w:rsidRPr="00AA17DE">
        <w:rPr>
          <w:rFonts w:ascii="Arial" w:hAnsi="Arial" w:cs="Arial"/>
        </w:rPr>
        <w:t>k</w:t>
      </w:r>
      <w:r>
        <w:rPr>
          <w:rFonts w:ascii="Arial" w:hAnsi="Arial" w:cs="Arial"/>
        </w:rPr>
        <w:t>i</w:t>
      </w:r>
      <w:r w:rsidRPr="00AA17D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wchodzącej w skład </w:t>
      </w:r>
      <w:r w:rsidRPr="00FD69A3">
        <w:rPr>
          <w:rFonts w:ascii="Arial" w:hAnsi="Arial" w:cs="Arial"/>
        </w:rPr>
        <w:t>GK ORLEN**</w:t>
      </w:r>
      <w:r w:rsidRPr="00AA17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wynikających z obowiązujących przepisów prawa w tym zakresie.</w:t>
      </w:r>
    </w:p>
    <w:p w:rsidR="008D5039" w:rsidRPr="00AA17DE" w:rsidRDefault="008D5039" w:rsidP="008D5039">
      <w:pPr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AA17DE">
        <w:rPr>
          <w:rFonts w:ascii="Arial" w:hAnsi="Arial" w:cs="Arial"/>
        </w:rPr>
        <w:t xml:space="preserve">obowiązuję się nie ujawniać, nie przekazywać oraz nie wykorzystywać informacji stanowiących </w:t>
      </w:r>
      <w:r w:rsidR="003F5E54">
        <w:rPr>
          <w:rFonts w:ascii="Arial" w:hAnsi="Arial" w:cs="Arial"/>
        </w:rPr>
        <w:t xml:space="preserve">Tajemnicę Przedsiębiorstwa, w tym </w:t>
      </w:r>
      <w:r w:rsidRPr="00AA17DE">
        <w:rPr>
          <w:rFonts w:ascii="Arial" w:hAnsi="Arial" w:cs="Arial"/>
        </w:rPr>
        <w:t xml:space="preserve">Tajemnicę Spółki </w:t>
      </w:r>
      <w:r w:rsidR="00522418">
        <w:rPr>
          <w:rFonts w:ascii="Arial" w:hAnsi="Arial" w:cs="Arial"/>
        </w:rPr>
        <w:t>ANWIL</w:t>
      </w:r>
      <w:r w:rsidRPr="00AA17DE">
        <w:rPr>
          <w:rFonts w:ascii="Arial" w:hAnsi="Arial" w:cs="Arial"/>
        </w:rPr>
        <w:t xml:space="preserve"> S.A. / Tajemnicę Spółki inn</w:t>
      </w:r>
      <w:r>
        <w:rPr>
          <w:rFonts w:ascii="Arial" w:hAnsi="Arial" w:cs="Arial"/>
        </w:rPr>
        <w:t>ej Spół</w:t>
      </w:r>
      <w:r w:rsidRPr="00AA17DE">
        <w:rPr>
          <w:rFonts w:ascii="Arial" w:hAnsi="Arial" w:cs="Arial"/>
        </w:rPr>
        <w:t>k</w:t>
      </w:r>
      <w:r>
        <w:rPr>
          <w:rFonts w:ascii="Arial" w:hAnsi="Arial" w:cs="Arial"/>
        </w:rPr>
        <w:t>i</w:t>
      </w:r>
      <w:r w:rsidRPr="00AA17D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wchodzącej w skład </w:t>
      </w:r>
      <w:r w:rsidRPr="00FD69A3">
        <w:rPr>
          <w:rFonts w:ascii="Arial" w:hAnsi="Arial" w:cs="Arial"/>
        </w:rPr>
        <w:t>GK ORLEN**,</w:t>
      </w:r>
      <w:r w:rsidRPr="00AA17DE">
        <w:rPr>
          <w:rFonts w:ascii="Arial" w:hAnsi="Arial" w:cs="Arial"/>
        </w:rPr>
        <w:t xml:space="preserve"> dla celów innych niż prawidłowe wykonanie Umowy, przez czas jej obowiązywania i okres 10 (dziesięciu) lat od jej rozwiązania, wygaśnięcia lub uchylenia bądź zniweczenia skutków prawnych, chyba że Strony określą w Umowie dłuższy okres ochrony.</w:t>
      </w:r>
    </w:p>
    <w:p w:rsidR="008D5039" w:rsidRDefault="008D5039" w:rsidP="008D5039">
      <w:pPr>
        <w:suppressAutoHyphens/>
        <w:spacing w:after="0" w:line="240" w:lineRule="auto"/>
        <w:rPr>
          <w:rFonts w:ascii="Arial" w:hAnsi="Arial" w:cs="Arial"/>
        </w:rPr>
      </w:pPr>
    </w:p>
    <w:p w:rsidR="002363C3" w:rsidRDefault="002363C3" w:rsidP="00EB5EF7">
      <w:pPr>
        <w:pStyle w:val="Podtytu"/>
      </w:pPr>
    </w:p>
    <w:p w:rsidR="002363C3" w:rsidRPr="00AA17DE" w:rsidRDefault="002363C3" w:rsidP="008D5039">
      <w:pPr>
        <w:suppressAutoHyphens/>
        <w:spacing w:after="0" w:line="240" w:lineRule="auto"/>
        <w:rPr>
          <w:rFonts w:ascii="Arial" w:hAnsi="Arial" w:cs="Arial"/>
        </w:rPr>
      </w:pPr>
    </w:p>
    <w:p w:rsidR="008D5039" w:rsidRPr="00AA17DE" w:rsidRDefault="008D5039" w:rsidP="008D5039">
      <w:pPr>
        <w:suppressAutoHyphens/>
        <w:spacing w:after="0" w:line="240" w:lineRule="auto"/>
        <w:rPr>
          <w:rFonts w:ascii="Arial" w:hAnsi="Arial" w:cs="Arial"/>
        </w:rPr>
      </w:pPr>
      <w:r w:rsidRPr="00AA17DE">
        <w:rPr>
          <w:rFonts w:ascii="Arial" w:hAnsi="Arial" w:cs="Arial"/>
        </w:rPr>
        <w:t>........................................................................................</w:t>
      </w:r>
    </w:p>
    <w:p w:rsidR="008D5039" w:rsidRPr="00893841" w:rsidRDefault="008D5039" w:rsidP="008D5039">
      <w:pPr>
        <w:suppressAutoHyphens/>
        <w:spacing w:after="0" w:line="240" w:lineRule="auto"/>
        <w:rPr>
          <w:rFonts w:ascii="Arial" w:hAnsi="Arial" w:cs="Arial"/>
          <w:sz w:val="18"/>
          <w:szCs w:val="18"/>
        </w:rPr>
      </w:pPr>
      <w:r w:rsidRPr="00893841">
        <w:rPr>
          <w:rFonts w:ascii="Arial" w:hAnsi="Arial" w:cs="Arial"/>
          <w:sz w:val="18"/>
          <w:szCs w:val="18"/>
        </w:rPr>
        <w:t>(podpis osoby składającej oświadczenie)</w:t>
      </w:r>
    </w:p>
    <w:p w:rsidR="008D5039" w:rsidRPr="00AA17DE" w:rsidRDefault="008D5039" w:rsidP="008D5039">
      <w:pPr>
        <w:suppressAutoHyphens/>
        <w:spacing w:after="0" w:line="240" w:lineRule="auto"/>
        <w:ind w:left="284" w:hanging="284"/>
        <w:jc w:val="right"/>
        <w:rPr>
          <w:rFonts w:ascii="Arial" w:hAnsi="Arial" w:cs="Arial"/>
        </w:rPr>
      </w:pPr>
    </w:p>
    <w:p w:rsidR="002363C3" w:rsidRDefault="002363C3" w:rsidP="008D5039">
      <w:pPr>
        <w:suppressAutoHyphens/>
        <w:spacing w:after="0" w:line="240" w:lineRule="auto"/>
        <w:ind w:right="-828"/>
        <w:rPr>
          <w:rFonts w:ascii="Arial" w:hAnsi="Arial" w:cs="Arial"/>
          <w:sz w:val="20"/>
          <w:szCs w:val="20"/>
          <w:u w:val="single"/>
        </w:rPr>
      </w:pPr>
    </w:p>
    <w:p w:rsidR="002363C3" w:rsidRDefault="002363C3" w:rsidP="008D5039">
      <w:pPr>
        <w:suppressAutoHyphens/>
        <w:spacing w:after="0" w:line="240" w:lineRule="auto"/>
        <w:ind w:right="-828"/>
        <w:rPr>
          <w:rFonts w:ascii="Arial" w:hAnsi="Arial" w:cs="Arial"/>
          <w:sz w:val="20"/>
          <w:szCs w:val="20"/>
          <w:u w:val="single"/>
        </w:rPr>
      </w:pPr>
    </w:p>
    <w:p w:rsidR="002363C3" w:rsidRDefault="002363C3" w:rsidP="008D5039">
      <w:pPr>
        <w:suppressAutoHyphens/>
        <w:spacing w:after="0" w:line="240" w:lineRule="auto"/>
        <w:ind w:right="-828"/>
        <w:rPr>
          <w:rFonts w:ascii="Arial" w:hAnsi="Arial" w:cs="Arial"/>
          <w:sz w:val="20"/>
          <w:szCs w:val="20"/>
          <w:u w:val="single"/>
        </w:rPr>
      </w:pPr>
    </w:p>
    <w:p w:rsidR="008D5039" w:rsidRPr="00AA17DE" w:rsidRDefault="008D5039" w:rsidP="008D5039">
      <w:pPr>
        <w:suppressAutoHyphens/>
        <w:spacing w:after="0" w:line="240" w:lineRule="auto"/>
        <w:ind w:right="-828"/>
        <w:rPr>
          <w:rFonts w:ascii="Arial" w:hAnsi="Arial" w:cs="Arial"/>
          <w:sz w:val="20"/>
          <w:szCs w:val="20"/>
          <w:u w:val="single"/>
        </w:rPr>
      </w:pPr>
      <w:r w:rsidRPr="00AA17DE">
        <w:rPr>
          <w:rFonts w:ascii="Arial" w:hAnsi="Arial" w:cs="Arial"/>
          <w:sz w:val="20"/>
          <w:szCs w:val="20"/>
          <w:u w:val="single"/>
        </w:rPr>
        <w:t>Rozdzielnik:</w:t>
      </w:r>
    </w:p>
    <w:p w:rsidR="008D5039" w:rsidRPr="00AA17DE" w:rsidRDefault="008D5039" w:rsidP="008D5039">
      <w:pPr>
        <w:suppressAutoHyphens/>
        <w:spacing w:after="0" w:line="240" w:lineRule="auto"/>
        <w:ind w:right="-828"/>
        <w:rPr>
          <w:rFonts w:ascii="Arial" w:hAnsi="Arial" w:cs="Arial"/>
          <w:sz w:val="20"/>
          <w:szCs w:val="20"/>
        </w:rPr>
      </w:pPr>
      <w:r w:rsidRPr="00AA17DE">
        <w:rPr>
          <w:rFonts w:ascii="Arial" w:hAnsi="Arial" w:cs="Arial"/>
          <w:sz w:val="20"/>
          <w:szCs w:val="20"/>
        </w:rPr>
        <w:t xml:space="preserve">1 x </w:t>
      </w:r>
      <w:r w:rsidR="00AB324F">
        <w:rPr>
          <w:rFonts w:ascii="Arial" w:hAnsi="Arial" w:cs="Arial"/>
          <w:sz w:val="20"/>
          <w:szCs w:val="20"/>
        </w:rPr>
        <w:t>O</w:t>
      </w:r>
      <w:r w:rsidRPr="00AA17DE">
        <w:rPr>
          <w:rFonts w:ascii="Arial" w:hAnsi="Arial" w:cs="Arial"/>
          <w:sz w:val="20"/>
          <w:szCs w:val="20"/>
        </w:rPr>
        <w:t>soba składająca oświadczenie (oryginał)</w:t>
      </w:r>
    </w:p>
    <w:p w:rsidR="008D5039" w:rsidRPr="00AA17DE" w:rsidRDefault="008D5039" w:rsidP="008D5039">
      <w:pPr>
        <w:suppressAutoHyphens/>
        <w:spacing w:after="0" w:line="240" w:lineRule="auto"/>
        <w:ind w:right="-828"/>
        <w:rPr>
          <w:rFonts w:ascii="Arial" w:hAnsi="Arial" w:cs="Arial"/>
          <w:sz w:val="20"/>
          <w:szCs w:val="20"/>
        </w:rPr>
      </w:pPr>
      <w:r w:rsidRPr="00AA17DE">
        <w:rPr>
          <w:rFonts w:ascii="Arial" w:hAnsi="Arial" w:cs="Arial"/>
          <w:sz w:val="20"/>
          <w:szCs w:val="20"/>
        </w:rPr>
        <w:t xml:space="preserve">1 x </w:t>
      </w:r>
      <w:r w:rsidR="00AB324F">
        <w:rPr>
          <w:rFonts w:ascii="Arial" w:hAnsi="Arial" w:cs="Arial"/>
          <w:sz w:val="20"/>
          <w:szCs w:val="20"/>
        </w:rPr>
        <w:t>K</w:t>
      </w:r>
      <w:r w:rsidRPr="00AA17DE">
        <w:rPr>
          <w:rFonts w:ascii="Arial" w:hAnsi="Arial" w:cs="Arial"/>
          <w:sz w:val="20"/>
          <w:szCs w:val="20"/>
        </w:rPr>
        <w:t xml:space="preserve">omórka organizacyjna </w:t>
      </w:r>
      <w:r w:rsidR="00522418">
        <w:rPr>
          <w:rFonts w:ascii="Arial" w:hAnsi="Arial" w:cs="Arial"/>
          <w:sz w:val="20"/>
          <w:szCs w:val="20"/>
        </w:rPr>
        <w:t>ANWIL</w:t>
      </w:r>
      <w:r w:rsidRPr="00AA17DE">
        <w:rPr>
          <w:rFonts w:ascii="Arial" w:hAnsi="Arial" w:cs="Arial"/>
          <w:sz w:val="20"/>
          <w:szCs w:val="20"/>
        </w:rPr>
        <w:t xml:space="preserve"> S.A. odpowiedzialna za realizację ww. umowy (oryginał)</w:t>
      </w:r>
    </w:p>
    <w:p w:rsidR="008D5039" w:rsidRPr="00AA17DE" w:rsidRDefault="008D5039" w:rsidP="00ED1F3D">
      <w:pPr>
        <w:tabs>
          <w:tab w:val="left" w:pos="284"/>
        </w:tabs>
        <w:spacing w:after="0" w:line="240" w:lineRule="auto"/>
        <w:rPr>
          <w:rFonts w:ascii="Arial" w:hAnsi="Arial" w:cs="Arial"/>
          <w:i/>
          <w:color w:val="000000"/>
          <w:sz w:val="16"/>
          <w:szCs w:val="16"/>
        </w:rPr>
      </w:pPr>
      <w:r w:rsidRPr="00AA17DE">
        <w:rPr>
          <w:rFonts w:ascii="Arial" w:hAnsi="Arial" w:cs="Arial"/>
          <w:i/>
          <w:color w:val="000000"/>
          <w:sz w:val="16"/>
          <w:szCs w:val="16"/>
        </w:rPr>
        <w:t xml:space="preserve">* </w:t>
      </w:r>
      <w:r w:rsidR="00ED1F3D">
        <w:rPr>
          <w:rFonts w:ascii="Arial" w:hAnsi="Arial" w:cs="Arial"/>
          <w:i/>
          <w:color w:val="000000"/>
          <w:sz w:val="16"/>
          <w:szCs w:val="16"/>
        </w:rPr>
        <w:tab/>
      </w:r>
      <w:r w:rsidRPr="00AA17DE">
        <w:rPr>
          <w:rFonts w:ascii="Arial" w:hAnsi="Arial" w:cs="Arial"/>
          <w:i/>
          <w:color w:val="000000"/>
          <w:sz w:val="16"/>
          <w:szCs w:val="16"/>
        </w:rPr>
        <w:t>dotyczy osób zatrudnionych na podstawie umowy o pracę</w:t>
      </w:r>
    </w:p>
    <w:p w:rsidR="008D5039" w:rsidRPr="00AA17DE" w:rsidRDefault="008D5039" w:rsidP="00ED1F3D">
      <w:pPr>
        <w:tabs>
          <w:tab w:val="left" w:pos="284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AA17DE">
        <w:rPr>
          <w:rFonts w:ascii="Arial" w:hAnsi="Arial" w:cs="Arial"/>
          <w:i/>
          <w:color w:val="000000"/>
          <w:sz w:val="16"/>
          <w:szCs w:val="16"/>
        </w:rPr>
        <w:t xml:space="preserve">** </w:t>
      </w:r>
      <w:r w:rsidR="00ED1F3D">
        <w:rPr>
          <w:rFonts w:ascii="Arial" w:hAnsi="Arial" w:cs="Arial"/>
          <w:i/>
          <w:color w:val="000000"/>
          <w:sz w:val="16"/>
          <w:szCs w:val="16"/>
        </w:rPr>
        <w:tab/>
      </w:r>
      <w:r w:rsidRPr="00AA17DE">
        <w:rPr>
          <w:rFonts w:ascii="Arial" w:hAnsi="Arial" w:cs="Arial"/>
          <w:i/>
          <w:color w:val="000000"/>
          <w:sz w:val="16"/>
          <w:szCs w:val="16"/>
        </w:rPr>
        <w:t xml:space="preserve">należy wybrać właściwy zapis w zależności od tego, czy na podstawie Umowy przekazywana będzie </w:t>
      </w:r>
      <w:r w:rsidR="0027741A">
        <w:rPr>
          <w:rFonts w:ascii="Arial" w:hAnsi="Arial" w:cs="Arial"/>
          <w:i/>
          <w:color w:val="000000"/>
          <w:sz w:val="16"/>
          <w:szCs w:val="16"/>
        </w:rPr>
        <w:t xml:space="preserve">Tajemnica Przedsiębiorstwa, w tym </w:t>
      </w:r>
      <w:r w:rsidRPr="00AA17DE">
        <w:rPr>
          <w:rFonts w:ascii="Arial" w:hAnsi="Arial" w:cs="Arial"/>
          <w:i/>
          <w:color w:val="000000"/>
          <w:sz w:val="16"/>
          <w:szCs w:val="16"/>
        </w:rPr>
        <w:t xml:space="preserve">Tajemnica Spółki </w:t>
      </w:r>
      <w:r w:rsidR="00522418">
        <w:rPr>
          <w:rFonts w:ascii="Arial" w:hAnsi="Arial" w:cs="Arial"/>
          <w:i/>
          <w:color w:val="000000"/>
          <w:sz w:val="16"/>
          <w:szCs w:val="16"/>
        </w:rPr>
        <w:t>ANWIL</w:t>
      </w:r>
      <w:r w:rsidRPr="00AA17DE">
        <w:rPr>
          <w:rFonts w:ascii="Arial" w:hAnsi="Arial" w:cs="Arial"/>
          <w:i/>
          <w:color w:val="000000"/>
          <w:sz w:val="16"/>
          <w:szCs w:val="16"/>
        </w:rPr>
        <w:t xml:space="preserve"> S.A. / Tajemnica Spółki inn</w:t>
      </w:r>
      <w:r>
        <w:rPr>
          <w:rFonts w:ascii="Arial" w:hAnsi="Arial" w:cs="Arial"/>
          <w:i/>
          <w:color w:val="000000"/>
          <w:sz w:val="16"/>
          <w:szCs w:val="16"/>
        </w:rPr>
        <w:t>ej</w:t>
      </w:r>
      <w:r w:rsidRPr="00AA17DE">
        <w:rPr>
          <w:rFonts w:ascii="Arial" w:hAnsi="Arial" w:cs="Arial"/>
          <w:i/>
          <w:color w:val="000000"/>
          <w:sz w:val="16"/>
          <w:szCs w:val="16"/>
        </w:rPr>
        <w:t xml:space="preserve"> Spółk</w:t>
      </w:r>
      <w:r>
        <w:rPr>
          <w:rFonts w:ascii="Arial" w:hAnsi="Arial" w:cs="Arial"/>
          <w:i/>
          <w:color w:val="000000"/>
          <w:sz w:val="16"/>
          <w:szCs w:val="16"/>
        </w:rPr>
        <w:t>i,</w:t>
      </w:r>
      <w:r w:rsidRPr="00AA17DE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>
        <w:rPr>
          <w:rFonts w:ascii="Arial" w:hAnsi="Arial" w:cs="Arial"/>
          <w:i/>
          <w:color w:val="000000"/>
          <w:sz w:val="16"/>
          <w:szCs w:val="16"/>
        </w:rPr>
        <w:t xml:space="preserve">wchodzącej w skład </w:t>
      </w:r>
      <w:r w:rsidRPr="00AA17DE">
        <w:rPr>
          <w:rFonts w:ascii="Arial" w:hAnsi="Arial" w:cs="Arial"/>
          <w:i/>
          <w:color w:val="000000"/>
          <w:sz w:val="16"/>
          <w:szCs w:val="16"/>
        </w:rPr>
        <w:t>GK ORLEN</w:t>
      </w:r>
      <w:bookmarkEnd w:id="0"/>
    </w:p>
    <w:sectPr w:rsidR="008D5039" w:rsidRPr="00AA17DE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213" w:rsidRDefault="00A31213" w:rsidP="005168C6">
      <w:pPr>
        <w:spacing w:after="0" w:line="240" w:lineRule="auto"/>
      </w:pPr>
      <w:r>
        <w:separator/>
      </w:r>
    </w:p>
  </w:endnote>
  <w:endnote w:type="continuationSeparator" w:id="0">
    <w:p w:rsidR="00A31213" w:rsidRDefault="00A31213" w:rsidP="00516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8C6" w:rsidRPr="005168C6" w:rsidRDefault="005168C6">
    <w:pPr>
      <w:pStyle w:val="Stopka"/>
      <w:jc w:val="right"/>
      <w:rPr>
        <w:rFonts w:ascii="Arial" w:hAnsi="Arial" w:cs="Arial"/>
        <w:sz w:val="16"/>
        <w:szCs w:val="16"/>
      </w:rPr>
    </w:pPr>
    <w:r w:rsidRPr="005168C6">
      <w:rPr>
        <w:rFonts w:ascii="Arial" w:hAnsi="Arial" w:cs="Arial"/>
        <w:sz w:val="16"/>
        <w:szCs w:val="16"/>
      </w:rPr>
      <w:t xml:space="preserve">Strona </w:t>
    </w:r>
    <w:r w:rsidRPr="005168C6">
      <w:rPr>
        <w:rFonts w:ascii="Arial" w:hAnsi="Arial" w:cs="Arial"/>
        <w:b/>
        <w:bCs/>
        <w:sz w:val="16"/>
        <w:szCs w:val="16"/>
      </w:rPr>
      <w:fldChar w:fldCharType="begin"/>
    </w:r>
    <w:r w:rsidRPr="005168C6">
      <w:rPr>
        <w:rFonts w:ascii="Arial" w:hAnsi="Arial" w:cs="Arial"/>
        <w:b/>
        <w:bCs/>
        <w:sz w:val="16"/>
        <w:szCs w:val="16"/>
      </w:rPr>
      <w:instrText>PAGE</w:instrText>
    </w:r>
    <w:r w:rsidRPr="005168C6">
      <w:rPr>
        <w:rFonts w:ascii="Arial" w:hAnsi="Arial" w:cs="Arial"/>
        <w:b/>
        <w:bCs/>
        <w:sz w:val="16"/>
        <w:szCs w:val="16"/>
      </w:rPr>
      <w:fldChar w:fldCharType="separate"/>
    </w:r>
    <w:r w:rsidR="005B2EEE">
      <w:rPr>
        <w:rFonts w:ascii="Arial" w:hAnsi="Arial" w:cs="Arial"/>
        <w:b/>
        <w:bCs/>
        <w:noProof/>
        <w:sz w:val="16"/>
        <w:szCs w:val="16"/>
      </w:rPr>
      <w:t>1</w:t>
    </w:r>
    <w:r w:rsidRPr="005168C6">
      <w:rPr>
        <w:rFonts w:ascii="Arial" w:hAnsi="Arial" w:cs="Arial"/>
        <w:b/>
        <w:bCs/>
        <w:sz w:val="16"/>
        <w:szCs w:val="16"/>
      </w:rPr>
      <w:fldChar w:fldCharType="end"/>
    </w:r>
    <w:r w:rsidRPr="005168C6">
      <w:rPr>
        <w:rFonts w:ascii="Arial" w:hAnsi="Arial" w:cs="Arial"/>
        <w:sz w:val="16"/>
        <w:szCs w:val="16"/>
      </w:rPr>
      <w:t xml:space="preserve"> z </w:t>
    </w:r>
    <w:r w:rsidRPr="005168C6">
      <w:rPr>
        <w:rFonts w:ascii="Arial" w:hAnsi="Arial" w:cs="Arial"/>
        <w:b/>
        <w:bCs/>
        <w:sz w:val="16"/>
        <w:szCs w:val="16"/>
      </w:rPr>
      <w:fldChar w:fldCharType="begin"/>
    </w:r>
    <w:r w:rsidRPr="005168C6">
      <w:rPr>
        <w:rFonts w:ascii="Arial" w:hAnsi="Arial" w:cs="Arial"/>
        <w:b/>
        <w:bCs/>
        <w:sz w:val="16"/>
        <w:szCs w:val="16"/>
      </w:rPr>
      <w:instrText>NUMPAGES</w:instrText>
    </w:r>
    <w:r w:rsidRPr="005168C6">
      <w:rPr>
        <w:rFonts w:ascii="Arial" w:hAnsi="Arial" w:cs="Arial"/>
        <w:b/>
        <w:bCs/>
        <w:sz w:val="16"/>
        <w:szCs w:val="16"/>
      </w:rPr>
      <w:fldChar w:fldCharType="separate"/>
    </w:r>
    <w:r w:rsidR="005B2EEE">
      <w:rPr>
        <w:rFonts w:ascii="Arial" w:hAnsi="Arial" w:cs="Arial"/>
        <w:b/>
        <w:bCs/>
        <w:noProof/>
        <w:sz w:val="16"/>
        <w:szCs w:val="16"/>
      </w:rPr>
      <w:t>1</w:t>
    </w:r>
    <w:r w:rsidRPr="005168C6">
      <w:rPr>
        <w:rFonts w:ascii="Arial" w:hAnsi="Arial" w:cs="Arial"/>
        <w:b/>
        <w:bCs/>
        <w:sz w:val="16"/>
        <w:szCs w:val="16"/>
      </w:rPr>
      <w:fldChar w:fldCharType="end"/>
    </w:r>
  </w:p>
  <w:p w:rsidR="005168C6" w:rsidRDefault="005168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213" w:rsidRDefault="00A31213" w:rsidP="005168C6">
      <w:pPr>
        <w:spacing w:after="0" w:line="240" w:lineRule="auto"/>
      </w:pPr>
      <w:r>
        <w:separator/>
      </w:r>
    </w:p>
  </w:footnote>
  <w:footnote w:type="continuationSeparator" w:id="0">
    <w:p w:rsidR="00A31213" w:rsidRDefault="00A31213" w:rsidP="00516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8C6" w:rsidRPr="005168C6" w:rsidRDefault="00814CDF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Zarządzenie nr </w:t>
    </w:r>
    <w:r w:rsidR="00E24025">
      <w:rPr>
        <w:rFonts w:ascii="Arial" w:hAnsi="Arial" w:cs="Arial"/>
        <w:sz w:val="20"/>
        <w:szCs w:val="20"/>
      </w:rPr>
      <w:t>36</w:t>
    </w:r>
    <w:r w:rsidR="005168C6" w:rsidRPr="005168C6">
      <w:rPr>
        <w:rFonts w:ascii="Arial" w:hAnsi="Arial" w:cs="Arial"/>
        <w:sz w:val="20"/>
        <w:szCs w:val="20"/>
      </w:rPr>
      <w:t>/20</w:t>
    </w:r>
    <w:r w:rsidR="001D2A15">
      <w:rPr>
        <w:rFonts w:ascii="Arial" w:hAnsi="Arial" w:cs="Arial"/>
        <w:sz w:val="20"/>
        <w:szCs w:val="20"/>
      </w:rPr>
      <w:t>2</w:t>
    </w:r>
    <w:r w:rsidR="003F5E54">
      <w:rPr>
        <w:rFonts w:ascii="Arial" w:hAnsi="Arial" w:cs="Arial"/>
        <w:sz w:val="20"/>
        <w:szCs w:val="20"/>
      </w:rPr>
      <w:t>3</w:t>
    </w:r>
    <w:r w:rsidR="005168C6" w:rsidRPr="005168C6">
      <w:rPr>
        <w:rFonts w:ascii="Arial" w:hAnsi="Arial" w:cs="Arial"/>
        <w:sz w:val="20"/>
        <w:szCs w:val="20"/>
      </w:rPr>
      <w:tab/>
    </w:r>
    <w:r w:rsidR="005168C6" w:rsidRPr="005168C6">
      <w:rPr>
        <w:rFonts w:ascii="Arial" w:hAnsi="Arial" w:cs="Arial"/>
        <w:sz w:val="20"/>
        <w:szCs w:val="20"/>
      </w:rPr>
      <w:tab/>
      <w:t>Załącznik nr 1.3</w:t>
    </w:r>
    <w:r w:rsidR="005A44E6">
      <w:rPr>
        <w:rFonts w:ascii="Arial" w:hAnsi="Arial" w:cs="Arial"/>
        <w:sz w:val="20"/>
        <w:szCs w:val="20"/>
      </w:rPr>
      <w:t xml:space="preserve"> do POI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D6183"/>
    <w:multiLevelType w:val="hybridMultilevel"/>
    <w:tmpl w:val="3B3832D6"/>
    <w:lvl w:ilvl="0" w:tplc="444A502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96493AC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B355916"/>
    <w:multiLevelType w:val="hybridMultilevel"/>
    <w:tmpl w:val="B1E42C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B0737BE"/>
    <w:multiLevelType w:val="singleLevel"/>
    <w:tmpl w:val="E74609F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b w:val="0"/>
        <w:i w:val="0"/>
        <w:sz w:val="22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22C"/>
    <w:rsid w:val="00070635"/>
    <w:rsid w:val="00086F13"/>
    <w:rsid w:val="0009122C"/>
    <w:rsid w:val="001D2A15"/>
    <w:rsid w:val="002363C3"/>
    <w:rsid w:val="0027741A"/>
    <w:rsid w:val="003F5E54"/>
    <w:rsid w:val="0049728F"/>
    <w:rsid w:val="005168C6"/>
    <w:rsid w:val="00522418"/>
    <w:rsid w:val="0059261C"/>
    <w:rsid w:val="005A44E6"/>
    <w:rsid w:val="005B2EEE"/>
    <w:rsid w:val="006026D6"/>
    <w:rsid w:val="006D76D4"/>
    <w:rsid w:val="00761F07"/>
    <w:rsid w:val="007C6DF0"/>
    <w:rsid w:val="00814CDF"/>
    <w:rsid w:val="00820DD6"/>
    <w:rsid w:val="00884DFE"/>
    <w:rsid w:val="00893841"/>
    <w:rsid w:val="008D5039"/>
    <w:rsid w:val="00912E4C"/>
    <w:rsid w:val="009E5899"/>
    <w:rsid w:val="00A03020"/>
    <w:rsid w:val="00A31213"/>
    <w:rsid w:val="00AB324F"/>
    <w:rsid w:val="00B43354"/>
    <w:rsid w:val="00CC25D4"/>
    <w:rsid w:val="00D11BCB"/>
    <w:rsid w:val="00D20E6F"/>
    <w:rsid w:val="00D5017A"/>
    <w:rsid w:val="00E04087"/>
    <w:rsid w:val="00E24025"/>
    <w:rsid w:val="00EB5EF7"/>
    <w:rsid w:val="00ED1F3D"/>
    <w:rsid w:val="00EE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133F18-1C12-4603-A3F4-4780DF5ED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rsid w:val="008D5039"/>
    <w:rPr>
      <w:rFonts w:cs="Times New Roman"/>
      <w:sz w:val="16"/>
    </w:rPr>
  </w:style>
  <w:style w:type="character" w:styleId="Hipercze">
    <w:name w:val="Hyperlink"/>
    <w:uiPriority w:val="99"/>
    <w:semiHidden/>
    <w:unhideWhenUsed/>
    <w:rsid w:val="00ED1F3D"/>
    <w:rPr>
      <w:strike w:val="0"/>
      <w:dstrike w:val="0"/>
      <w:color w:val="D9534F"/>
      <w:u w:val="none"/>
      <w:effect w:val="none"/>
      <w:shd w:val="clear" w:color="auto" w:fill="auto"/>
    </w:rPr>
  </w:style>
  <w:style w:type="paragraph" w:styleId="Nagwek">
    <w:name w:val="header"/>
    <w:basedOn w:val="Normalny"/>
    <w:link w:val="NagwekZnak"/>
    <w:uiPriority w:val="99"/>
    <w:unhideWhenUsed/>
    <w:rsid w:val="005168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168C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168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168C6"/>
    <w:rPr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5EF7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EB5EF7"/>
    <w:rPr>
      <w:rFonts w:ascii="Cambria" w:eastAsia="Times New Roman" w:hAnsi="Cambria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C75785DAB8244D94736D9BBA876D47" ma:contentTypeVersion="31" ma:contentTypeDescription="Utwórz nowy dokument." ma:contentTypeScope="" ma:versionID="bc7c2a9cc9231a82cc22263a4b9fe6e7">
  <xsd:schema xmlns:xsd="http://www.w3.org/2001/XMLSchema" xmlns:xs="http://www.w3.org/2001/XMLSchema" xmlns:p="http://schemas.microsoft.com/office/2006/metadata/properties" xmlns:ns1="http://schemas.microsoft.com/sharepoint/v3" xmlns:ns2="0e67fce5-090d-421e-889a-6c016f0572bf" xmlns:ns3="dd0a59eb-562c-4429-9b98-f1c85114c1d4" targetNamespace="http://schemas.microsoft.com/office/2006/metadata/properties" ma:root="true" ma:fieldsID="5e1b571f2c337aeaa4f8be178814c36c" ns1:_="" ns2:_="" ns3:_="">
    <xsd:import namespace="http://schemas.microsoft.com/sharepoint/v3"/>
    <xsd:import namespace="0e67fce5-090d-421e-889a-6c016f0572bf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fce5-090d-421e-889a-6c016f0572bf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Weight xmlns="0e67fce5-090d-421e-889a-6c016f0572bf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DocumentDescription xmlns="0e67fce5-090d-421e-889a-6c016f0572bf" xsi:nil="true"/>
    <TaxCatchAll xmlns="dd0a59eb-562c-4429-9b98-f1c85114c1d4"/>
    <PublishDate xmlns="dd0a59eb-562c-4429-9b98-f1c85114c1d4">2021-03-26T08:18:43+00:00</PublishDate>
    <OpenInNewWindow xmlns="0e67fce5-090d-421e-889a-6c016f0572bf" xsi:nil="true"/>
  </documentManagement>
</p:properties>
</file>

<file path=customXml/itemProps1.xml><?xml version="1.0" encoding="utf-8"?>
<ds:datastoreItem xmlns:ds="http://schemas.openxmlformats.org/officeDocument/2006/customXml" ds:itemID="{AB82E62D-4124-472C-B22D-57A0FCEC50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37D388-6364-46C2-9904-81C8E81219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e67fce5-090d-421e-889a-6c016f0572bf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C5BBB7-7A02-414C-94F0-E511F243DCC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B2E32AC-B3F1-4F0A-9EF7-4E58E35E9361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0e67fce5-090d-421e-889a-6c016f0572b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przeznaczone dla osób zatrudnionych w podmiocie zewnętrznym / świadczących usługi na rzecz podmiotu zewnętrznego o nieujawnianiu informacji stanowiących Tajemnicę Spółki PKN ORLEN S.A. lub Tajemnicę Spółki innej Spółki</vt:lpstr>
    </vt:vector>
  </TitlesOfParts>
  <Company>ANWIL SA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przeznaczone dla osób zatrudnionych w podmiocie zewnętrznym / świadczących usługi na rzecz podmiotu zewnętrznego o nieujawnianiu informacji stanowiących Tajemnicę Spółki PKN ORLEN S.A. lub Tajemnicę Spółki innej Spółki</dc:title>
  <dc:subject/>
  <dc:creator>Piotr Kącki</dc:creator>
  <cp:keywords/>
  <cp:lastModifiedBy>Zielińska Małgorzata (ANW)</cp:lastModifiedBy>
  <cp:revision>2</cp:revision>
  <dcterms:created xsi:type="dcterms:W3CDTF">2023-09-07T08:43:00Z</dcterms:created>
  <dcterms:modified xsi:type="dcterms:W3CDTF">2023-09-07T08:43:00Z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</Properties>
</file>